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E7" w:rsidRPr="009F3CE7" w:rsidRDefault="009F3CE7" w:rsidP="009F3CE7">
      <w:pPr>
        <w:spacing w:before="72" w:line="242" w:lineRule="auto"/>
        <w:ind w:left="587"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pacing w:val="-1"/>
          <w:sz w:val="28"/>
          <w:szCs w:val="28"/>
        </w:rPr>
        <w:t>КАЗАХСКИЙ</w:t>
      </w:r>
      <w:r w:rsidRPr="009F3CE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НАЦИОНАЛЬНЫЙ</w:t>
      </w:r>
      <w:r w:rsidRPr="009F3CE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9F3CE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ИМ.</w:t>
      </w:r>
      <w:r w:rsidRPr="009F3CE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АЛЬ-ФАРАБИ</w:t>
      </w:r>
      <w:r w:rsidRPr="009F3CE7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ФАКУЛЬТЕТ</w:t>
      </w:r>
      <w:r w:rsidRPr="009F3CE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9F3CE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И</w:t>
      </w:r>
      <w:r w:rsidRPr="009F3CE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БИОТЕХНОЛОГИИ</w:t>
      </w:r>
    </w:p>
    <w:p w:rsidR="009F3CE7" w:rsidRPr="009F3CE7" w:rsidRDefault="009F3CE7" w:rsidP="009F3CE7">
      <w:pPr>
        <w:spacing w:line="318" w:lineRule="exact"/>
        <w:ind w:left="622" w:right="3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pacing w:val="-1"/>
          <w:sz w:val="28"/>
          <w:szCs w:val="28"/>
        </w:rPr>
        <w:t>КАФЕДРА</w:t>
      </w:r>
      <w:r w:rsidRPr="009F3CE7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БИОРАЗНООБРАЗИЯ</w:t>
      </w:r>
      <w:r w:rsidRPr="009F3CE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И</w:t>
      </w:r>
      <w:r w:rsidRPr="009F3CE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БИОРЕСУРСОВ</w:t>
      </w: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  <w:bookmarkStart w:id="0" w:name="_GoBack"/>
      <w:bookmarkEnd w:id="0"/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spacing w:before="10"/>
        <w:jc w:val="both"/>
        <w:rPr>
          <w:b/>
        </w:rPr>
      </w:pPr>
    </w:p>
    <w:p w:rsidR="009F3CE7" w:rsidRPr="009F3CE7" w:rsidRDefault="009F3CE7" w:rsidP="009F3C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CE7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</w:t>
      </w:r>
    </w:p>
    <w:p w:rsidR="009F3CE7" w:rsidRPr="009F3CE7" w:rsidRDefault="009F3CE7" w:rsidP="009F3CE7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z w:val="28"/>
          <w:szCs w:val="28"/>
        </w:rPr>
        <w:t>«</w:t>
      </w:r>
      <w:r w:rsidRPr="009F3CE7">
        <w:rPr>
          <w:rFonts w:ascii="Times New Roman" w:hAnsi="Times New Roman" w:cs="Times New Roman"/>
          <w:b/>
          <w:sz w:val="28"/>
          <w:szCs w:val="28"/>
          <w:lang w:val="en-US"/>
        </w:rPr>
        <w:t>Zoo</w:t>
      </w:r>
      <w:r w:rsidRPr="009F3CE7">
        <w:rPr>
          <w:rFonts w:ascii="Times New Roman" w:hAnsi="Times New Roman" w:cs="Times New Roman"/>
          <w:b/>
          <w:sz w:val="28"/>
          <w:szCs w:val="28"/>
        </w:rPr>
        <w:t>1203- ЗООЛОГИЯ»</w:t>
      </w:r>
    </w:p>
    <w:p w:rsidR="009F3CE7" w:rsidRPr="009F3CE7" w:rsidRDefault="009F3CE7" w:rsidP="009F3C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9F3CE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F3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«6В05102 – Биология»</w:t>
      </w:r>
    </w:p>
    <w:p w:rsidR="009F3CE7" w:rsidRPr="009F3CE7" w:rsidRDefault="009F3CE7" w:rsidP="009F3CE7">
      <w:pPr>
        <w:pStyle w:val="a3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b/>
          <w:sz w:val="28"/>
          <w:szCs w:val="28"/>
        </w:rPr>
        <w:t>1 курс, р/о, осенний семестр</w:t>
      </w:r>
      <w:r w:rsidRPr="009F3CE7">
        <w:rPr>
          <w:rFonts w:ascii="Times New Roman" w:hAnsi="Times New Roman" w:cs="Times New Roman"/>
          <w:sz w:val="28"/>
          <w:szCs w:val="28"/>
        </w:rPr>
        <w:t xml:space="preserve"> 2021-2022 уч. год</w:t>
      </w:r>
    </w:p>
    <w:p w:rsidR="009F3CE7" w:rsidRPr="009F3CE7" w:rsidRDefault="009F3CE7" w:rsidP="009F3CE7">
      <w:pPr>
        <w:pStyle w:val="a4"/>
        <w:jc w:val="center"/>
        <w:rPr>
          <w:b/>
        </w:rPr>
      </w:pPr>
    </w:p>
    <w:p w:rsidR="009F3CE7" w:rsidRPr="009F3CE7" w:rsidRDefault="009F3CE7" w:rsidP="009F3CE7">
      <w:pPr>
        <w:pStyle w:val="a4"/>
        <w:jc w:val="center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spacing w:before="1" w:line="322" w:lineRule="exact"/>
        <w:ind w:left="622" w:right="343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3CE7">
        <w:rPr>
          <w:rFonts w:ascii="Times New Roman" w:hAnsi="Times New Roman" w:cs="Times New Roman"/>
          <w:b/>
          <w:sz w:val="28"/>
          <w:szCs w:val="28"/>
        </w:rPr>
        <w:t>ЛЕКТОРЫ:</w:t>
      </w:r>
      <w:r w:rsidRPr="009F3CE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9F3CE7" w:rsidRPr="009F3CE7" w:rsidRDefault="009F3CE7" w:rsidP="009F3CE7">
      <w:pPr>
        <w:spacing w:before="1" w:line="322" w:lineRule="exact"/>
        <w:ind w:left="622" w:right="3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      </w:t>
      </w:r>
      <w:proofErr w:type="gramStart"/>
      <w:r w:rsidRPr="009F3CE7">
        <w:rPr>
          <w:rFonts w:ascii="Times New Roman" w:hAnsi="Times New Roman" w:cs="Times New Roman"/>
          <w:b/>
          <w:sz w:val="28"/>
          <w:szCs w:val="28"/>
        </w:rPr>
        <w:t>доцент</w:t>
      </w:r>
      <w:proofErr w:type="gramEnd"/>
      <w:r w:rsidRPr="009F3CE7">
        <w:rPr>
          <w:rFonts w:ascii="Times New Roman" w:hAnsi="Times New Roman" w:cs="Times New Roman"/>
          <w:b/>
          <w:sz w:val="28"/>
          <w:szCs w:val="28"/>
        </w:rPr>
        <w:t>*</w:t>
      </w:r>
      <w:r w:rsidRPr="009F3CE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>Шалгимбаева</w:t>
      </w:r>
      <w:r w:rsidRPr="009F3CE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b/>
          <w:sz w:val="28"/>
          <w:szCs w:val="28"/>
        </w:rPr>
        <w:t xml:space="preserve">С.М. </w:t>
      </w:r>
    </w:p>
    <w:p w:rsidR="009F3CE7" w:rsidRPr="009F3CE7" w:rsidRDefault="009F3CE7" w:rsidP="009F3CE7">
      <w:pPr>
        <w:spacing w:before="1" w:line="322" w:lineRule="exact"/>
        <w:ind w:left="622" w:right="3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9F3CE7">
        <w:rPr>
          <w:rFonts w:ascii="Times New Roman" w:hAnsi="Times New Roman" w:cs="Times New Roman"/>
          <w:b/>
          <w:sz w:val="28"/>
          <w:szCs w:val="28"/>
        </w:rPr>
        <w:t>доцент</w:t>
      </w:r>
      <w:proofErr w:type="gramEnd"/>
      <w:r w:rsidRPr="009F3CE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9F3CE7">
        <w:rPr>
          <w:rFonts w:ascii="Times New Roman" w:hAnsi="Times New Roman" w:cs="Times New Roman"/>
          <w:b/>
          <w:spacing w:val="-2"/>
          <w:sz w:val="28"/>
          <w:szCs w:val="28"/>
        </w:rPr>
        <w:t>Кобегенова</w:t>
      </w:r>
      <w:proofErr w:type="spellEnd"/>
      <w:r w:rsidRPr="009F3CE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С.С.</w:t>
      </w:r>
    </w:p>
    <w:p w:rsidR="009F3CE7" w:rsidRPr="009F3CE7" w:rsidRDefault="009F3CE7" w:rsidP="009F3CE7">
      <w:pPr>
        <w:pStyle w:val="a4"/>
        <w:jc w:val="right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jc w:val="both"/>
        <w:rPr>
          <w:b/>
        </w:rPr>
      </w:pPr>
    </w:p>
    <w:p w:rsidR="009F3CE7" w:rsidRPr="009F3CE7" w:rsidRDefault="009F3CE7" w:rsidP="009F3CE7">
      <w:pPr>
        <w:pStyle w:val="a4"/>
        <w:spacing w:before="8"/>
        <w:jc w:val="both"/>
        <w:rPr>
          <w:b/>
        </w:rPr>
      </w:pPr>
    </w:p>
    <w:p w:rsidR="009F3CE7" w:rsidRPr="009F3CE7" w:rsidRDefault="009F3CE7" w:rsidP="009F3CE7">
      <w:pPr>
        <w:ind w:left="624" w:right="3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E7">
        <w:rPr>
          <w:rFonts w:ascii="Times New Roman" w:hAnsi="Times New Roman" w:cs="Times New Roman"/>
          <w:b/>
          <w:sz w:val="28"/>
          <w:szCs w:val="28"/>
        </w:rPr>
        <w:t>2021-2022</w:t>
      </w:r>
      <w:r w:rsidRPr="009F3CE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9F3CE7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9F3CE7" w:rsidRPr="009F3CE7" w:rsidRDefault="009F3CE7" w:rsidP="009F3CE7">
      <w:pPr>
        <w:jc w:val="both"/>
        <w:rPr>
          <w:rFonts w:ascii="Times New Roman" w:hAnsi="Times New Roman" w:cs="Times New Roman"/>
          <w:sz w:val="28"/>
          <w:szCs w:val="28"/>
        </w:rPr>
        <w:sectPr w:rsidR="009F3CE7" w:rsidRPr="009F3CE7" w:rsidSect="00B224DF">
          <w:pgSz w:w="11910" w:h="16840"/>
          <w:pgMar w:top="1040" w:right="1020" w:bottom="280" w:left="740" w:header="720" w:footer="720" w:gutter="0"/>
          <w:cols w:space="720"/>
        </w:sectPr>
      </w:pPr>
    </w:p>
    <w:p w:rsidR="000C4A51" w:rsidRPr="009F3CE7" w:rsidRDefault="000C4A51" w:rsidP="00063B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lastRenderedPageBreak/>
        <w:t>Сформулируйте цели и задачи зоологии. Укажите значение зоологии для хозяйственной деятельности человека.</w:t>
      </w:r>
    </w:p>
    <w:p w:rsidR="000C4A51" w:rsidRPr="009F3CE7" w:rsidRDefault="000C4A51" w:rsidP="00063B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Protozoa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Protista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). Общая характеристика простейших. Современные взгляды на систематику простейших.</w:t>
      </w:r>
    </w:p>
    <w:p w:rsidR="000C4A51" w:rsidRPr="009F3CE7" w:rsidRDefault="000C4A51" w:rsidP="00063B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характеристику подкласса Раковинные амебы. Особенности строения и их распространения.</w:t>
      </w:r>
    </w:p>
    <w:p w:rsidR="000C4A51" w:rsidRPr="009F3CE7" w:rsidRDefault="000C4A51" w:rsidP="00063B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1914DA" w:rsidRPr="009F3CE7">
        <w:rPr>
          <w:rFonts w:ascii="Times New Roman" w:hAnsi="Times New Roman" w:cs="Times New Roman"/>
          <w:sz w:val="28"/>
          <w:szCs w:val="28"/>
        </w:rPr>
        <w:t xml:space="preserve">способы </w:t>
      </w:r>
      <w:proofErr w:type="gramStart"/>
      <w:r w:rsidR="001914DA" w:rsidRPr="009F3CE7">
        <w:rPr>
          <w:rFonts w:ascii="Times New Roman" w:hAnsi="Times New Roman" w:cs="Times New Roman"/>
          <w:sz w:val="28"/>
          <w:szCs w:val="28"/>
        </w:rPr>
        <w:t>п</w:t>
      </w:r>
      <w:r w:rsidRPr="009F3CE7">
        <w:rPr>
          <w:rFonts w:ascii="Times New Roman" w:hAnsi="Times New Roman" w:cs="Times New Roman"/>
          <w:sz w:val="28"/>
          <w:szCs w:val="28"/>
        </w:rPr>
        <w:t>итани</w:t>
      </w:r>
      <w:r w:rsidR="001914DA" w:rsidRPr="009F3CE7">
        <w:rPr>
          <w:rFonts w:ascii="Times New Roman" w:hAnsi="Times New Roman" w:cs="Times New Roman"/>
          <w:sz w:val="28"/>
          <w:szCs w:val="28"/>
        </w:rPr>
        <w:t>я</w:t>
      </w:r>
      <w:r w:rsidRPr="009F3CE7">
        <w:rPr>
          <w:rFonts w:ascii="Times New Roman" w:hAnsi="Times New Roman" w:cs="Times New Roman"/>
          <w:sz w:val="28"/>
          <w:szCs w:val="28"/>
        </w:rPr>
        <w:t>,  размножения</w:t>
      </w:r>
      <w:proofErr w:type="gramEnd"/>
      <w:r w:rsidR="001914DA" w:rsidRPr="009F3CE7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9F3CE7">
        <w:rPr>
          <w:rFonts w:ascii="Times New Roman" w:hAnsi="Times New Roman" w:cs="Times New Roman"/>
          <w:sz w:val="28"/>
          <w:szCs w:val="28"/>
        </w:rPr>
        <w:t>распространение</w:t>
      </w:r>
      <w:r w:rsidR="001914DA" w:rsidRPr="009F3CE7">
        <w:rPr>
          <w:rFonts w:ascii="Times New Roman" w:hAnsi="Times New Roman" w:cs="Times New Roman"/>
          <w:sz w:val="28"/>
          <w:szCs w:val="28"/>
        </w:rPr>
        <w:t xml:space="preserve"> простейших</w:t>
      </w:r>
      <w:r w:rsidRPr="009F3CE7">
        <w:rPr>
          <w:rFonts w:ascii="Times New Roman" w:hAnsi="Times New Roman" w:cs="Times New Roman"/>
          <w:sz w:val="28"/>
          <w:szCs w:val="28"/>
        </w:rPr>
        <w:t>.</w:t>
      </w:r>
    </w:p>
    <w:p w:rsidR="000C4A51" w:rsidRPr="009F3CE7" w:rsidRDefault="000C4A51" w:rsidP="00063B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характерные черты организации </w:t>
      </w:r>
      <w:r w:rsidR="001914DA" w:rsidRPr="009F3CE7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9F3CE7">
        <w:rPr>
          <w:rFonts w:ascii="Times New Roman" w:hAnsi="Times New Roman" w:cs="Times New Roman"/>
          <w:sz w:val="28"/>
          <w:szCs w:val="28"/>
        </w:rPr>
        <w:t xml:space="preserve">подтипа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Mastigiphora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A51" w:rsidRPr="009F3CE7" w:rsidRDefault="001914DA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9F3CE7">
        <w:rPr>
          <w:rFonts w:ascii="Times New Roman" w:hAnsi="Times New Roman" w:cs="Times New Roman"/>
          <w:sz w:val="28"/>
          <w:szCs w:val="28"/>
        </w:rPr>
        <w:t>у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ресничны</w:t>
      </w:r>
      <w:r w:rsidRPr="009F3CE7">
        <w:rPr>
          <w:rFonts w:ascii="Times New Roman" w:hAnsi="Times New Roman" w:cs="Times New Roman"/>
          <w:sz w:val="28"/>
          <w:szCs w:val="28"/>
        </w:rPr>
        <w:t>м,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как наиболее дифференцированны</w:t>
      </w:r>
      <w:r w:rsidRPr="009F3CE7">
        <w:rPr>
          <w:rFonts w:ascii="Times New Roman" w:hAnsi="Times New Roman" w:cs="Times New Roman"/>
          <w:sz w:val="28"/>
          <w:szCs w:val="28"/>
        </w:rPr>
        <w:t>м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и высокоорганизованны</w:t>
      </w:r>
      <w:r w:rsidRPr="009F3CE7">
        <w:rPr>
          <w:rFonts w:ascii="Times New Roman" w:hAnsi="Times New Roman" w:cs="Times New Roman"/>
          <w:sz w:val="28"/>
          <w:szCs w:val="28"/>
        </w:rPr>
        <w:t>м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простейши</w:t>
      </w:r>
      <w:r w:rsidRPr="009F3CE7">
        <w:rPr>
          <w:rFonts w:ascii="Times New Roman" w:hAnsi="Times New Roman" w:cs="Times New Roman"/>
          <w:sz w:val="28"/>
          <w:szCs w:val="28"/>
        </w:rPr>
        <w:t>м</w:t>
      </w:r>
      <w:r w:rsidR="000C4A51" w:rsidRPr="009F3CE7">
        <w:rPr>
          <w:rFonts w:ascii="Times New Roman" w:hAnsi="Times New Roman" w:cs="Times New Roman"/>
          <w:sz w:val="28"/>
          <w:szCs w:val="28"/>
        </w:rPr>
        <w:t>.</w:t>
      </w:r>
    </w:p>
    <w:p w:rsidR="00405A05" w:rsidRPr="009F3CE7" w:rsidRDefault="000C4A51" w:rsidP="001B53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теории происхождения многоклеточных. </w:t>
      </w:r>
    </w:p>
    <w:p w:rsidR="000C4A51" w:rsidRPr="009F3CE7" w:rsidRDefault="000C4A51" w:rsidP="001B53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 характеристику типа Губки 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Spongia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Porifera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4A51" w:rsidRPr="009F3CE7" w:rsidRDefault="000C4A51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 характеристику типу кишечнополостные 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Coelenterata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) и с чем связанна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двуслойность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стрекающих.</w:t>
      </w:r>
    </w:p>
    <w:p w:rsidR="000C4A51" w:rsidRPr="009F3CE7" w:rsidRDefault="000C4A51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особенности метагенеза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>у  представителей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Hydrozoa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Гидрозои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</w:t>
      </w:r>
      <w:r w:rsidR="00405A05" w:rsidRPr="009F3CE7">
        <w:rPr>
          <w:rFonts w:ascii="Times New Roman" w:hAnsi="Times New Roman" w:cs="Times New Roman"/>
          <w:sz w:val="28"/>
          <w:szCs w:val="28"/>
        </w:rPr>
        <w:t>.</w:t>
      </w:r>
      <w:r w:rsidRPr="009F3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A05" w:rsidRPr="009F3CE7" w:rsidRDefault="00405A05" w:rsidP="00405A0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особенности метагенеза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>у  представителей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Scyphozoa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(Сцифоидные медузы).</w:t>
      </w:r>
    </w:p>
    <w:p w:rsidR="000C4A51" w:rsidRPr="009F3CE7" w:rsidRDefault="000C4A51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405A05" w:rsidRPr="009F3CE7"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9F3CE7">
        <w:rPr>
          <w:rFonts w:ascii="Times New Roman" w:hAnsi="Times New Roman" w:cs="Times New Roman"/>
          <w:sz w:val="28"/>
          <w:szCs w:val="28"/>
        </w:rPr>
        <w:t xml:space="preserve">характеристику типа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>Гребневики  –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Ctenophora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A51" w:rsidRPr="009F3CE7" w:rsidRDefault="000C4A51" w:rsidP="006F5D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 характеристику тип</w:t>
      </w:r>
      <w:r w:rsidR="00405A05" w:rsidRPr="009F3CE7">
        <w:rPr>
          <w:rFonts w:ascii="Times New Roman" w:hAnsi="Times New Roman" w:cs="Times New Roman"/>
          <w:sz w:val="28"/>
          <w:szCs w:val="28"/>
        </w:rPr>
        <w:t>у Плоские черви (</w:t>
      </w:r>
      <w:proofErr w:type="spellStart"/>
      <w:r w:rsidR="00405A05" w:rsidRPr="009F3CE7">
        <w:rPr>
          <w:rFonts w:ascii="Times New Roman" w:hAnsi="Times New Roman" w:cs="Times New Roman"/>
          <w:sz w:val="28"/>
          <w:szCs w:val="28"/>
        </w:rPr>
        <w:t>Plathelmintes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4A51" w:rsidRPr="009F3CE7" w:rsidRDefault="00405A05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9F3CE7">
        <w:rPr>
          <w:rFonts w:ascii="Times New Roman" w:hAnsi="Times New Roman" w:cs="Times New Roman"/>
          <w:sz w:val="28"/>
          <w:szCs w:val="28"/>
        </w:rPr>
        <w:t>у Т</w:t>
      </w:r>
      <w:r w:rsidR="000C4A51" w:rsidRPr="009F3CE7">
        <w:rPr>
          <w:rFonts w:ascii="Times New Roman" w:hAnsi="Times New Roman" w:cs="Times New Roman"/>
          <w:sz w:val="28"/>
          <w:szCs w:val="28"/>
        </w:rPr>
        <w:t>ипа круглые черви (</w:t>
      </w:r>
      <w:proofErr w:type="spellStart"/>
      <w:r w:rsidR="000C4A51" w:rsidRPr="009F3CE7">
        <w:rPr>
          <w:rFonts w:ascii="Times New Roman" w:hAnsi="Times New Roman" w:cs="Times New Roman"/>
          <w:sz w:val="28"/>
          <w:szCs w:val="28"/>
        </w:rPr>
        <w:t>Nemathelmintes</w:t>
      </w:r>
      <w:proofErr w:type="spellEnd"/>
      <w:r w:rsidR="000C4A51" w:rsidRPr="009F3CE7">
        <w:rPr>
          <w:rFonts w:ascii="Times New Roman" w:hAnsi="Times New Roman" w:cs="Times New Roman"/>
          <w:sz w:val="28"/>
          <w:szCs w:val="28"/>
        </w:rPr>
        <w:t>).</w:t>
      </w:r>
    </w:p>
    <w:p w:rsidR="000C4A51" w:rsidRPr="009F3CE7" w:rsidRDefault="000C4A51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Дайте общую характеристику типа Кольчатые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>черви  –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Annelida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176" w:rsidRPr="009F3CE7" w:rsidRDefault="000C4A51" w:rsidP="00927AF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 характеристику типа Членистоногие 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Arthropoda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4A51" w:rsidRPr="009F3CE7" w:rsidRDefault="000C4A51" w:rsidP="00927AF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Дайте общую характеристику класса Ракообразные 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Crustacea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4A51" w:rsidRPr="009F3CE7" w:rsidRDefault="000C4A51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Дайте общую характеристику организации и экологии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>многоножек  (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9F3CE7">
        <w:rPr>
          <w:rFonts w:ascii="Times New Roman" w:hAnsi="Times New Roman" w:cs="Times New Roman"/>
          <w:sz w:val="28"/>
          <w:szCs w:val="28"/>
          <w:lang w:val="en-US"/>
        </w:rPr>
        <w:t>Myriapoda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4A51" w:rsidRPr="009F3CE7" w:rsidRDefault="00A17176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Д</w:t>
      </w:r>
      <w:r w:rsidR="000C4A51" w:rsidRPr="009F3CE7">
        <w:rPr>
          <w:rFonts w:ascii="Times New Roman" w:hAnsi="Times New Roman" w:cs="Times New Roman"/>
          <w:sz w:val="28"/>
          <w:szCs w:val="28"/>
        </w:rPr>
        <w:t>айте харак</w:t>
      </w:r>
      <w:r w:rsidRPr="009F3CE7">
        <w:rPr>
          <w:rFonts w:ascii="Times New Roman" w:hAnsi="Times New Roman" w:cs="Times New Roman"/>
          <w:sz w:val="28"/>
          <w:szCs w:val="28"/>
        </w:rPr>
        <w:t xml:space="preserve">теристику особенности строения представителям класса Насекомые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proofErr w:type="gramEnd"/>
      <w:r w:rsidRPr="009F3CE7">
        <w:rPr>
          <w:rFonts w:ascii="Times New Roman" w:hAnsi="Times New Roman" w:cs="Times New Roman"/>
          <w:sz w:val="28"/>
          <w:szCs w:val="28"/>
        </w:rPr>
        <w:t>)</w:t>
      </w:r>
      <w:r w:rsidR="000C4A51" w:rsidRPr="009F3CE7">
        <w:rPr>
          <w:rFonts w:ascii="Times New Roman" w:hAnsi="Times New Roman" w:cs="Times New Roman"/>
          <w:sz w:val="28"/>
          <w:szCs w:val="28"/>
        </w:rPr>
        <w:t>.</w:t>
      </w:r>
    </w:p>
    <w:p w:rsidR="000C4A51" w:rsidRPr="009F3CE7" w:rsidRDefault="00A17176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Опишите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 основные и специфические признаки</w:t>
      </w:r>
      <w:r w:rsidRPr="009F3CE7">
        <w:rPr>
          <w:rFonts w:ascii="Times New Roman" w:hAnsi="Times New Roman" w:cs="Times New Roman"/>
          <w:sz w:val="28"/>
          <w:szCs w:val="28"/>
        </w:rPr>
        <w:t xml:space="preserve"> головоногих моллюсков (класс </w:t>
      </w:r>
      <w:proofErr w:type="spellStart"/>
      <w:r w:rsidRPr="009F3CE7">
        <w:rPr>
          <w:rFonts w:ascii="Times New Roman" w:hAnsi="Times New Roman" w:cs="Times New Roman"/>
          <w:sz w:val="28"/>
          <w:szCs w:val="28"/>
          <w:lang w:val="en-US"/>
        </w:rPr>
        <w:t>Cephalopoda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).</w:t>
      </w:r>
    </w:p>
    <w:p w:rsidR="000C4A51" w:rsidRPr="009F3CE7" w:rsidRDefault="00A17176" w:rsidP="002C53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основные и специфические признаки 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двустворчатых моллюсков (класс </w:t>
      </w:r>
      <w:proofErr w:type="spellStart"/>
      <w:r w:rsidR="000C4A51" w:rsidRPr="009F3CE7">
        <w:rPr>
          <w:rFonts w:ascii="Times New Roman" w:hAnsi="Times New Roman" w:cs="Times New Roman"/>
          <w:sz w:val="28"/>
          <w:szCs w:val="28"/>
          <w:lang w:val="en-US"/>
        </w:rPr>
        <w:t>Bivalvia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).</w:t>
      </w:r>
    </w:p>
    <w:p w:rsidR="000C4A51" w:rsidRPr="009F3CE7" w:rsidRDefault="00A17176" w:rsidP="00A171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основные и специфические признаки </w:t>
      </w:r>
      <w:r w:rsidR="000C4A51" w:rsidRPr="009F3CE7">
        <w:rPr>
          <w:rFonts w:ascii="Times New Roman" w:hAnsi="Times New Roman" w:cs="Times New Roman"/>
          <w:sz w:val="28"/>
          <w:szCs w:val="28"/>
        </w:rPr>
        <w:t xml:space="preserve">брюхоногих моллюсков (класс </w:t>
      </w:r>
      <w:proofErr w:type="spellStart"/>
      <w:r w:rsidR="000C4A51" w:rsidRPr="009F3CE7">
        <w:rPr>
          <w:rFonts w:ascii="Times New Roman" w:hAnsi="Times New Roman" w:cs="Times New Roman"/>
          <w:sz w:val="28"/>
          <w:szCs w:val="28"/>
          <w:lang w:val="en-US"/>
        </w:rPr>
        <w:t>Gastropoda</w:t>
      </w:r>
      <w:proofErr w:type="spellEnd"/>
      <w:r w:rsidR="000C4A51" w:rsidRPr="009F3CE7">
        <w:rPr>
          <w:rFonts w:ascii="Times New Roman" w:hAnsi="Times New Roman" w:cs="Times New Roman"/>
          <w:sz w:val="28"/>
          <w:szCs w:val="28"/>
        </w:rPr>
        <w:t>).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Опишите основные и специфические признаки рыбообразных.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основные </w:t>
      </w:r>
      <w:proofErr w:type="spellStart"/>
      <w:proofErr w:type="gramStart"/>
      <w:r w:rsidRPr="009F3CE7">
        <w:rPr>
          <w:rFonts w:ascii="Times New Roman" w:hAnsi="Times New Roman" w:cs="Times New Roman"/>
          <w:sz w:val="28"/>
          <w:szCs w:val="28"/>
        </w:rPr>
        <w:t>морфобиологические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 признаки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рыб.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Опишите основные </w:t>
      </w:r>
      <w:proofErr w:type="spellStart"/>
      <w:proofErr w:type="gramStart"/>
      <w:r w:rsidRPr="009F3CE7">
        <w:rPr>
          <w:rFonts w:ascii="Times New Roman" w:hAnsi="Times New Roman" w:cs="Times New Roman"/>
          <w:sz w:val="28"/>
          <w:szCs w:val="28"/>
        </w:rPr>
        <w:t>морфобиологические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 признаки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амфибий.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</w:t>
      </w:r>
      <w:proofErr w:type="spellStart"/>
      <w:proofErr w:type="gramStart"/>
      <w:r w:rsidRPr="009F3CE7">
        <w:rPr>
          <w:rFonts w:ascii="Times New Roman" w:hAnsi="Times New Roman" w:cs="Times New Roman"/>
          <w:sz w:val="28"/>
          <w:szCs w:val="28"/>
        </w:rPr>
        <w:t>морфобиологические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 признаки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рептилий.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proofErr w:type="gramStart"/>
      <w:r w:rsidRPr="009F3CE7">
        <w:rPr>
          <w:rFonts w:ascii="Times New Roman" w:hAnsi="Times New Roman" w:cs="Times New Roman"/>
          <w:sz w:val="28"/>
          <w:szCs w:val="28"/>
        </w:rPr>
        <w:t>морфобиологические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 признаки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птиц.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proofErr w:type="gramStart"/>
      <w:r w:rsidRPr="009F3CE7">
        <w:rPr>
          <w:rFonts w:ascii="Times New Roman" w:hAnsi="Times New Roman" w:cs="Times New Roman"/>
          <w:sz w:val="28"/>
          <w:szCs w:val="28"/>
        </w:rPr>
        <w:t>морфобиологические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 признаки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млекопитающих.</w:t>
      </w:r>
    </w:p>
    <w:p w:rsidR="00442A1D" w:rsidRPr="009F3CE7" w:rsidRDefault="00442A1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Опишите основные признаки представителей класса Хрящевые рыбы.</w:t>
      </w:r>
    </w:p>
    <w:p w:rsidR="00F069D1" w:rsidRPr="009F3CE7" w:rsidRDefault="00F069D1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Проведите сравнительный анализ представителей насекомоядных и рукокры</w:t>
      </w:r>
      <w:r w:rsidR="0028715A" w:rsidRPr="009F3CE7">
        <w:rPr>
          <w:rFonts w:ascii="Times New Roman" w:hAnsi="Times New Roman" w:cs="Times New Roman"/>
          <w:sz w:val="28"/>
          <w:szCs w:val="28"/>
        </w:rPr>
        <w:t>л</w:t>
      </w:r>
      <w:r w:rsidRPr="009F3CE7">
        <w:rPr>
          <w:rFonts w:ascii="Times New Roman" w:hAnsi="Times New Roman" w:cs="Times New Roman"/>
          <w:sz w:val="28"/>
          <w:szCs w:val="28"/>
        </w:rPr>
        <w:t xml:space="preserve">ых животных. </w:t>
      </w:r>
    </w:p>
    <w:p w:rsidR="0028715A" w:rsidRPr="009F3CE7" w:rsidRDefault="00DA003D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Н</w:t>
      </w:r>
      <w:r w:rsidR="0028715A" w:rsidRPr="009F3CE7">
        <w:rPr>
          <w:rFonts w:ascii="Times New Roman" w:hAnsi="Times New Roman" w:cs="Times New Roman"/>
          <w:sz w:val="28"/>
          <w:szCs w:val="28"/>
        </w:rPr>
        <w:t xml:space="preserve">арисуйте личинку </w:t>
      </w:r>
      <w:proofErr w:type="spellStart"/>
      <w:r w:rsidR="0028715A" w:rsidRPr="009F3CE7">
        <w:rPr>
          <w:rFonts w:ascii="Times New Roman" w:hAnsi="Times New Roman" w:cs="Times New Roman"/>
          <w:sz w:val="28"/>
          <w:szCs w:val="28"/>
        </w:rPr>
        <w:t>глохидию</w:t>
      </w:r>
      <w:proofErr w:type="spellEnd"/>
      <w:r w:rsidR="0028715A" w:rsidRPr="009F3CE7">
        <w:rPr>
          <w:rFonts w:ascii="Times New Roman" w:hAnsi="Times New Roman" w:cs="Times New Roman"/>
          <w:sz w:val="28"/>
          <w:szCs w:val="28"/>
        </w:rPr>
        <w:t>,</w:t>
      </w:r>
      <w:r w:rsidR="0028715A" w:rsidRPr="009F3CE7">
        <w:rPr>
          <w:rFonts w:ascii="Times New Roman" w:eastAsia="Times New Roman" w:hAnsi="Times New Roman" w:cs="Times New Roman"/>
          <w:sz w:val="28"/>
          <w:szCs w:val="28"/>
        </w:rPr>
        <w:t xml:space="preserve"> опишите ее </w:t>
      </w:r>
      <w:r w:rsidR="00985FBE" w:rsidRPr="009F3CE7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="0028715A" w:rsidRPr="009F3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личинку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 xml:space="preserve">паренхимулу, 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опишите</w:t>
      </w:r>
      <w:proofErr w:type="gram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ее дальнейшее развитие.</w:t>
      </w:r>
    </w:p>
    <w:p w:rsidR="0028715A" w:rsidRPr="009F3CE7" w:rsidRDefault="0028715A" w:rsidP="00DA003D">
      <w:pPr>
        <w:pStyle w:val="a3"/>
        <w:numPr>
          <w:ilvl w:val="0"/>
          <w:numId w:val="5"/>
        </w:num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личинку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планулу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 xml:space="preserve">и 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опишите</w:t>
      </w:r>
      <w:proofErr w:type="gram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ее дальнейшее развитие.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Нарисуйте схему </w:t>
      </w:r>
      <w:r w:rsidR="00985FBE" w:rsidRPr="009F3CE7">
        <w:rPr>
          <w:rFonts w:ascii="Times New Roman" w:eastAsia="Times New Roman" w:hAnsi="Times New Roman" w:cs="Times New Roman"/>
          <w:sz w:val="28"/>
          <w:szCs w:val="28"/>
        </w:rPr>
        <w:t xml:space="preserve">выделительной системы плоских червей- 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протонефридии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и опишите ее.</w:t>
      </w: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>Нарисуйте схему полного метаморфоза и объясните у кого встречается этот тип постэмбрионального развития.</w:t>
      </w: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</w:t>
      </w:r>
      <w:r w:rsidR="00985FBE" w:rsidRPr="009F3CE7">
        <w:rPr>
          <w:rFonts w:ascii="Times New Roman" w:hAnsi="Times New Roman" w:cs="Times New Roman"/>
          <w:sz w:val="28"/>
          <w:szCs w:val="28"/>
        </w:rPr>
        <w:t>амебу и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опишите ее строение.</w:t>
      </w: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</w:t>
      </w:r>
      <w:r w:rsidR="00985FBE" w:rsidRPr="009F3CE7">
        <w:rPr>
          <w:rFonts w:ascii="Times New Roman" w:hAnsi="Times New Roman" w:cs="Times New Roman"/>
          <w:sz w:val="28"/>
          <w:szCs w:val="28"/>
        </w:rPr>
        <w:t xml:space="preserve">многокамерную </w:t>
      </w:r>
      <w:proofErr w:type="spellStart"/>
      <w:r w:rsidR="00985FBE" w:rsidRPr="009F3CE7">
        <w:rPr>
          <w:rFonts w:ascii="Times New Roman" w:hAnsi="Times New Roman" w:cs="Times New Roman"/>
          <w:sz w:val="28"/>
          <w:szCs w:val="28"/>
        </w:rPr>
        <w:t>форамениферу</w:t>
      </w:r>
      <w:proofErr w:type="spellEnd"/>
      <w:r w:rsidR="00985FBE" w:rsidRPr="009F3CE7">
        <w:rPr>
          <w:rFonts w:ascii="Times New Roman" w:hAnsi="Times New Roman" w:cs="Times New Roman"/>
          <w:sz w:val="28"/>
          <w:szCs w:val="28"/>
        </w:rPr>
        <w:t xml:space="preserve"> и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опишите ее строение.</w:t>
      </w:r>
    </w:p>
    <w:p w:rsidR="0028715A" w:rsidRPr="009F3CE7" w:rsidRDefault="0028715A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>Нарисуйте основные типы канальных систем губок и проанализируйте с чем это связано.</w:t>
      </w: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сцифойдную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медузу,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опишите ее строение.</w:t>
      </w: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CE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F3CE7">
        <w:rPr>
          <w:rFonts w:ascii="Times New Roman" w:hAnsi="Times New Roman" w:cs="Times New Roman"/>
          <w:sz w:val="28"/>
          <w:szCs w:val="28"/>
        </w:rPr>
        <w:t>арисуйте  </w:t>
      </w:r>
      <w:r w:rsidRPr="009F3CE7">
        <w:rPr>
          <w:rStyle w:val="w"/>
          <w:rFonts w:ascii="Times New Roman" w:hAnsi="Times New Roman" w:cs="Times New Roman"/>
          <w:sz w:val="28"/>
          <w:szCs w:val="28"/>
        </w:rPr>
        <w:t>гидроидную</w:t>
      </w:r>
      <w:proofErr w:type="gramEnd"/>
      <w:r w:rsidRPr="009F3CE7">
        <w:rPr>
          <w:rStyle w:val="w"/>
          <w:rFonts w:ascii="Times New Roman" w:hAnsi="Times New Roman" w:cs="Times New Roman"/>
          <w:sz w:val="28"/>
          <w:szCs w:val="28"/>
        </w:rPr>
        <w:t xml:space="preserve"> медузу</w:t>
      </w:r>
      <w:r w:rsidRPr="009F3CE7">
        <w:rPr>
          <w:rFonts w:ascii="Times New Roman" w:hAnsi="Times New Roman" w:cs="Times New Roman"/>
          <w:sz w:val="28"/>
          <w:szCs w:val="28"/>
        </w:rPr>
        <w:t xml:space="preserve"> и 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>опишите ее строение.</w:t>
      </w:r>
    </w:p>
    <w:p w:rsidR="0028715A" w:rsidRPr="009F3CE7" w:rsidRDefault="0028715A" w:rsidP="002871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>Нарисуйте схему неполного метаморфоза и объясните у кого встречается этот тип постэмбрионального развития.</w:t>
      </w: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типы куколок у насекомых </w:t>
      </w:r>
      <w:proofErr w:type="gramStart"/>
      <w:r w:rsidRPr="009F3CE7">
        <w:rPr>
          <w:rFonts w:ascii="Times New Roman" w:hAnsi="Times New Roman" w:cs="Times New Roman"/>
          <w:sz w:val="28"/>
          <w:szCs w:val="28"/>
        </w:rPr>
        <w:t>и  кратко</w:t>
      </w:r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охарактеризуйте в связи с их экологией.</w:t>
      </w: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 xml:space="preserve">Нарисуйте крылья одного из представителей отряда </w:t>
      </w:r>
      <w:r w:rsidR="00DA003D" w:rsidRPr="009F3CE7">
        <w:rPr>
          <w:rFonts w:ascii="Times New Roman" w:hAnsi="Times New Roman" w:cs="Times New Roman"/>
          <w:sz w:val="28"/>
          <w:szCs w:val="28"/>
        </w:rPr>
        <w:t xml:space="preserve">полужесткокрылые </w:t>
      </w:r>
      <w:proofErr w:type="spellStart"/>
      <w:r w:rsidRPr="009F3CE7">
        <w:rPr>
          <w:rFonts w:ascii="Times New Roman" w:hAnsi="Times New Roman" w:cs="Times New Roman"/>
          <w:sz w:val="28"/>
          <w:szCs w:val="28"/>
          <w:lang w:val="en-US"/>
        </w:rPr>
        <w:t>Hemiptera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 xml:space="preserve"> кратко охарактеризуйте данный вид в связи с его экологией.</w:t>
      </w: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Нарисуйте крылья одного из представителей отряда</w:t>
      </w:r>
      <w:r w:rsidR="00DA003D" w:rsidRPr="009F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03D" w:rsidRPr="009F3CE7">
        <w:rPr>
          <w:rFonts w:ascii="Times New Roman" w:hAnsi="Times New Roman" w:cs="Times New Roman"/>
          <w:sz w:val="28"/>
          <w:szCs w:val="28"/>
        </w:rPr>
        <w:t xml:space="preserve">жесткокрылые </w:t>
      </w:r>
      <w:r w:rsidRPr="009F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hAnsi="Times New Roman" w:cs="Times New Roman"/>
          <w:sz w:val="28"/>
          <w:szCs w:val="28"/>
          <w:lang w:val="en-US"/>
        </w:rPr>
        <w:t>Coleoptera</w:t>
      </w:r>
      <w:proofErr w:type="spellEnd"/>
      <w:proofErr w:type="gramEnd"/>
      <w:r w:rsidRPr="009F3CE7">
        <w:rPr>
          <w:rFonts w:ascii="Times New Roman" w:hAnsi="Times New Roman" w:cs="Times New Roman"/>
          <w:sz w:val="28"/>
          <w:szCs w:val="28"/>
        </w:rPr>
        <w:t xml:space="preserve"> кратко охарактеризуйте данный вид в связи с его  экологией.</w:t>
      </w: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5A" w:rsidRPr="009F3CE7" w:rsidRDefault="0028715A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Нарисуйте ротовой аппарат клеща и кратко охарактеризуйте в связи с их экологией.</w:t>
      </w:r>
    </w:p>
    <w:p w:rsidR="00DA003D" w:rsidRPr="009F3CE7" w:rsidRDefault="00DA003D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Нарисуйте канальную систему </w:t>
      </w:r>
      <w:proofErr w:type="gramStart"/>
      <w:r w:rsidRPr="009F3CE7">
        <w:rPr>
          <w:rFonts w:ascii="Times New Roman" w:eastAsia="Times New Roman" w:hAnsi="Times New Roman" w:cs="Times New Roman"/>
          <w:sz w:val="28"/>
          <w:szCs w:val="28"/>
        </w:rPr>
        <w:t>губок  типа</w:t>
      </w:r>
      <w:proofErr w:type="gram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Аскон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и проанализируйте с чем это связано.</w:t>
      </w:r>
    </w:p>
    <w:p w:rsidR="00DA003D" w:rsidRPr="009F3CE7" w:rsidRDefault="00DA003D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Нарисуйте канальную систему </w:t>
      </w:r>
      <w:proofErr w:type="gramStart"/>
      <w:r w:rsidRPr="009F3CE7">
        <w:rPr>
          <w:rFonts w:ascii="Times New Roman" w:eastAsia="Times New Roman" w:hAnsi="Times New Roman" w:cs="Times New Roman"/>
          <w:sz w:val="28"/>
          <w:szCs w:val="28"/>
        </w:rPr>
        <w:t>губок  типа</w:t>
      </w:r>
      <w:proofErr w:type="gram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Сикон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и проанализируйте с чем это связано.</w:t>
      </w:r>
    </w:p>
    <w:p w:rsidR="00DA003D" w:rsidRPr="009F3CE7" w:rsidRDefault="00DA003D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Нарисуйте канальную систему </w:t>
      </w:r>
      <w:proofErr w:type="gramStart"/>
      <w:r w:rsidRPr="009F3CE7">
        <w:rPr>
          <w:rFonts w:ascii="Times New Roman" w:eastAsia="Times New Roman" w:hAnsi="Times New Roman" w:cs="Times New Roman"/>
          <w:sz w:val="28"/>
          <w:szCs w:val="28"/>
        </w:rPr>
        <w:t>губок  типа</w:t>
      </w:r>
      <w:proofErr w:type="gram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Лейкон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и проанализируйте с чем это связано.</w:t>
      </w:r>
    </w:p>
    <w:p w:rsidR="00927DB6" w:rsidRPr="009F3CE7" w:rsidRDefault="00927DB6" w:rsidP="00927D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Нарисуйте схему </w:t>
      </w:r>
      <w:proofErr w:type="gramStart"/>
      <w:r w:rsidRPr="009F3CE7">
        <w:rPr>
          <w:rFonts w:ascii="Times New Roman" w:eastAsia="Times New Roman" w:hAnsi="Times New Roman" w:cs="Times New Roman"/>
          <w:sz w:val="28"/>
          <w:szCs w:val="28"/>
        </w:rPr>
        <w:t>вольвокса  и</w:t>
      </w:r>
      <w:proofErr w:type="gram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проанализируйте дифференциацию клеток колонии.</w:t>
      </w:r>
    </w:p>
    <w:p w:rsidR="00DA003D" w:rsidRPr="009F3CE7" w:rsidRDefault="00927DB6" w:rsidP="00DA00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Нарисуйте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евглену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с условными обозначениями и опишите функцию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органойдов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животного</w:t>
      </w:r>
    </w:p>
    <w:p w:rsidR="00927DB6" w:rsidRPr="009F3CE7" w:rsidRDefault="00927DB6" w:rsidP="00927D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Нарисуйте инфузорию с условными обозначениями и опишите функцию </w:t>
      </w:r>
      <w:proofErr w:type="spellStart"/>
      <w:r w:rsidRPr="009F3CE7">
        <w:rPr>
          <w:rFonts w:ascii="Times New Roman" w:eastAsia="Times New Roman" w:hAnsi="Times New Roman" w:cs="Times New Roman"/>
          <w:sz w:val="28"/>
          <w:szCs w:val="28"/>
        </w:rPr>
        <w:t>органойдов</w:t>
      </w:r>
      <w:proofErr w:type="spellEnd"/>
      <w:r w:rsidRPr="009F3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090" w:rsidRPr="009F3CE7">
        <w:rPr>
          <w:rFonts w:ascii="Times New Roman" w:eastAsia="Times New Roman" w:hAnsi="Times New Roman" w:cs="Times New Roman"/>
          <w:sz w:val="28"/>
          <w:szCs w:val="28"/>
        </w:rPr>
        <w:t xml:space="preserve">одноклеточного </w:t>
      </w:r>
      <w:r w:rsidRPr="009F3CE7">
        <w:rPr>
          <w:rFonts w:ascii="Times New Roman" w:eastAsia="Times New Roman" w:hAnsi="Times New Roman" w:cs="Times New Roman"/>
          <w:sz w:val="28"/>
          <w:szCs w:val="28"/>
        </w:rPr>
        <w:t>животного</w:t>
      </w:r>
    </w:p>
    <w:p w:rsidR="00772EA6" w:rsidRPr="009F3CE7" w:rsidRDefault="00772EA6" w:rsidP="000C4606">
      <w:pPr>
        <w:pStyle w:val="a3"/>
        <w:widowControl w:val="0"/>
        <w:numPr>
          <w:ilvl w:val="0"/>
          <w:numId w:val="5"/>
        </w:numPr>
        <w:tabs>
          <w:tab w:val="left" w:pos="516"/>
        </w:tabs>
        <w:autoSpaceDE w:val="0"/>
        <w:autoSpaceDN w:val="0"/>
        <w:spacing w:before="67"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Подтип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позвоночные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Vertebata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общая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характеристика,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систематика.</w:t>
      </w:r>
    </w:p>
    <w:p w:rsidR="00772EA6" w:rsidRPr="009F3CE7" w:rsidRDefault="00772EA6" w:rsidP="000C4606">
      <w:pPr>
        <w:pStyle w:val="a3"/>
        <w:widowControl w:val="0"/>
        <w:numPr>
          <w:ilvl w:val="0"/>
          <w:numId w:val="5"/>
        </w:numPr>
        <w:tabs>
          <w:tab w:val="left" w:pos="516"/>
        </w:tabs>
        <w:autoSpaceDE w:val="0"/>
        <w:autoSpaceDN w:val="0"/>
        <w:spacing w:before="67"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ab/>
        <w:t>Наземные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позвоночные.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Класс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Амфибии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Amphibia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).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Морфология,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анатомия,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особенности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построения.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Адаптация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к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наземному</w:t>
      </w:r>
      <w:r w:rsidRPr="009F3CE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образу</w:t>
      </w:r>
      <w:r w:rsidRPr="009F3C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жизни. </w:t>
      </w:r>
    </w:p>
    <w:p w:rsidR="00772EA6" w:rsidRPr="009F3CE7" w:rsidRDefault="00772EA6" w:rsidP="00772EA6">
      <w:pPr>
        <w:pStyle w:val="a3"/>
        <w:widowControl w:val="0"/>
        <w:numPr>
          <w:ilvl w:val="0"/>
          <w:numId w:val="5"/>
        </w:numPr>
        <w:tabs>
          <w:tab w:val="left" w:pos="547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Класс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Пресмыкающиеся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Reptilia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общая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характеристика,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особенности</w:t>
      </w:r>
      <w:r w:rsidRPr="009F3C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организации,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биология,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размножение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и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развитие.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772EA6" w:rsidRPr="009F3CE7" w:rsidRDefault="00772EA6" w:rsidP="00772EA6">
      <w:pPr>
        <w:pStyle w:val="a3"/>
        <w:widowControl w:val="0"/>
        <w:numPr>
          <w:ilvl w:val="0"/>
          <w:numId w:val="5"/>
        </w:numPr>
        <w:tabs>
          <w:tab w:val="left" w:pos="597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Общая</w:t>
      </w:r>
      <w:r w:rsidRPr="009F3CE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характеристика  </w:t>
      </w:r>
      <w:r w:rsidRPr="009F3CE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и  </w:t>
      </w:r>
      <w:r w:rsidRPr="009F3CE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систематический  </w:t>
      </w:r>
      <w:r w:rsidRPr="009F3CE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обзор  </w:t>
      </w:r>
      <w:r w:rsidRPr="009F3CE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основных  </w:t>
      </w:r>
      <w:r w:rsidRPr="009F3CE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групп</w:t>
      </w:r>
    </w:p>
    <w:p w:rsidR="00772EA6" w:rsidRPr="009F3CE7" w:rsidRDefault="00772EA6" w:rsidP="00772EA6">
      <w:pPr>
        <w:pStyle w:val="a4"/>
        <w:tabs>
          <w:tab w:val="left" w:pos="2502"/>
          <w:tab w:val="left" w:pos="2861"/>
          <w:tab w:val="left" w:pos="3080"/>
          <w:tab w:val="left" w:pos="3595"/>
          <w:tab w:val="left" w:pos="3975"/>
          <w:tab w:val="left" w:pos="4083"/>
          <w:tab w:val="left" w:pos="5203"/>
          <w:tab w:val="left" w:pos="5653"/>
          <w:tab w:val="left" w:pos="6146"/>
          <w:tab w:val="left" w:pos="7377"/>
          <w:tab w:val="left" w:pos="7558"/>
          <w:tab w:val="left" w:pos="7893"/>
          <w:tab w:val="left" w:pos="8570"/>
          <w:tab w:val="left" w:pos="9543"/>
        </w:tabs>
        <w:spacing w:before="2"/>
        <w:ind w:left="548" w:right="31" w:hanging="1"/>
      </w:pPr>
      <w:proofErr w:type="gramStart"/>
      <w:r w:rsidRPr="009F3CE7">
        <w:t>птиц</w:t>
      </w:r>
      <w:proofErr w:type="gramEnd"/>
      <w:r w:rsidRPr="009F3CE7">
        <w:t>.</w:t>
      </w:r>
      <w:r w:rsidRPr="009F3CE7">
        <w:rPr>
          <w:spacing w:val="2"/>
        </w:rPr>
        <w:t xml:space="preserve"> </w:t>
      </w:r>
    </w:p>
    <w:p w:rsidR="00772EA6" w:rsidRPr="009F3CE7" w:rsidRDefault="00772EA6" w:rsidP="00772EA6">
      <w:pPr>
        <w:pStyle w:val="a3"/>
        <w:widowControl w:val="0"/>
        <w:numPr>
          <w:ilvl w:val="0"/>
          <w:numId w:val="5"/>
        </w:numPr>
        <w:tabs>
          <w:tab w:val="left" w:pos="664"/>
          <w:tab w:val="left" w:pos="1746"/>
          <w:tab w:val="left" w:pos="2386"/>
          <w:tab w:val="left" w:pos="2790"/>
          <w:tab w:val="left" w:pos="4163"/>
          <w:tab w:val="left" w:pos="6013"/>
          <w:tab w:val="left" w:pos="6682"/>
          <w:tab w:val="left" w:pos="7902"/>
          <w:tab w:val="left" w:pos="7949"/>
          <w:tab w:val="left" w:pos="9546"/>
          <w:tab w:val="left" w:pos="10016"/>
        </w:tabs>
        <w:autoSpaceDE w:val="0"/>
        <w:autoSpaceDN w:val="0"/>
        <w:spacing w:after="0" w:line="240" w:lineRule="auto"/>
        <w:ind w:right="24"/>
        <w:contextualSpacing w:val="0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ab/>
      </w:r>
      <w:r w:rsidRPr="009F3CE7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Pr="009F3CE7">
        <w:rPr>
          <w:rFonts w:ascii="Times New Roman" w:hAnsi="Times New Roman" w:cs="Times New Roman"/>
          <w:w w:val="105"/>
          <w:sz w:val="28"/>
          <w:szCs w:val="28"/>
        </w:rPr>
        <w:tab/>
      </w:r>
      <w:r w:rsidRPr="009F3CE7">
        <w:rPr>
          <w:rFonts w:ascii="Times New Roman" w:hAnsi="Times New Roman" w:cs="Times New Roman"/>
          <w:spacing w:val="-1"/>
          <w:w w:val="105"/>
          <w:sz w:val="28"/>
          <w:szCs w:val="28"/>
        </w:rPr>
        <w:t>Млекопитающие</w:t>
      </w:r>
      <w:r w:rsidRPr="009F3CE7">
        <w:rPr>
          <w:rFonts w:ascii="Times New Roman" w:hAnsi="Times New Roman" w:cs="Times New Roman"/>
          <w:spacing w:val="-1"/>
          <w:w w:val="105"/>
          <w:sz w:val="28"/>
          <w:szCs w:val="28"/>
        </w:rPr>
        <w:tab/>
      </w:r>
      <w:r w:rsidRPr="009F3CE7">
        <w:rPr>
          <w:rFonts w:ascii="Times New Roman" w:hAnsi="Times New Roman" w:cs="Times New Roman"/>
          <w:w w:val="105"/>
          <w:sz w:val="28"/>
          <w:szCs w:val="28"/>
        </w:rPr>
        <w:t>(</w:t>
      </w:r>
      <w:proofErr w:type="spellStart"/>
      <w:r w:rsidRPr="009F3CE7">
        <w:rPr>
          <w:rFonts w:ascii="Times New Roman" w:hAnsi="Times New Roman" w:cs="Times New Roman"/>
          <w:w w:val="105"/>
          <w:sz w:val="28"/>
          <w:szCs w:val="28"/>
        </w:rPr>
        <w:t>Mammalia</w:t>
      </w:r>
      <w:proofErr w:type="spellEnd"/>
      <w:proofErr w:type="gramStart"/>
      <w:r w:rsidRPr="009F3CE7">
        <w:rPr>
          <w:rFonts w:ascii="Times New Roman" w:hAnsi="Times New Roman" w:cs="Times New Roman"/>
          <w:w w:val="105"/>
          <w:sz w:val="28"/>
          <w:szCs w:val="28"/>
        </w:rPr>
        <w:t>),</w:t>
      </w:r>
      <w:r w:rsidRPr="009F3CE7">
        <w:rPr>
          <w:rFonts w:ascii="Times New Roman" w:hAnsi="Times New Roman" w:cs="Times New Roman"/>
          <w:w w:val="105"/>
          <w:sz w:val="28"/>
          <w:szCs w:val="28"/>
        </w:rPr>
        <w:tab/>
      </w:r>
      <w:proofErr w:type="gramEnd"/>
      <w:r w:rsidRPr="009F3CE7">
        <w:rPr>
          <w:rFonts w:ascii="Times New Roman" w:hAnsi="Times New Roman" w:cs="Times New Roman"/>
          <w:w w:val="105"/>
          <w:sz w:val="28"/>
          <w:szCs w:val="28"/>
        </w:rPr>
        <w:t>особенности</w:t>
      </w:r>
      <w:r w:rsidRPr="009F3CE7">
        <w:rPr>
          <w:rFonts w:ascii="Times New Roman" w:hAnsi="Times New Roman" w:cs="Times New Roman"/>
          <w:w w:val="105"/>
          <w:sz w:val="28"/>
          <w:szCs w:val="28"/>
        </w:rPr>
        <w:tab/>
      </w:r>
      <w:r w:rsidRPr="009F3CE7">
        <w:rPr>
          <w:rFonts w:ascii="Times New Roman" w:hAnsi="Times New Roman" w:cs="Times New Roman"/>
          <w:w w:val="105"/>
          <w:sz w:val="28"/>
          <w:szCs w:val="28"/>
        </w:rPr>
        <w:tab/>
      </w:r>
      <w:r w:rsidRPr="009F3CE7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Pr="009F3C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размножение</w:t>
      </w:r>
      <w:r w:rsidRPr="009F3CE7">
        <w:rPr>
          <w:rFonts w:ascii="Times New Roman" w:hAnsi="Times New Roman" w:cs="Times New Roman"/>
          <w:sz w:val="28"/>
          <w:szCs w:val="28"/>
        </w:rPr>
        <w:tab/>
      </w:r>
      <w:r w:rsidRPr="009F3CE7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9F3CE7">
        <w:rPr>
          <w:rFonts w:ascii="Times New Roman" w:hAnsi="Times New Roman" w:cs="Times New Roman"/>
          <w:w w:val="105"/>
          <w:sz w:val="28"/>
          <w:szCs w:val="28"/>
        </w:rPr>
        <w:tab/>
        <w:t>развитие.</w:t>
      </w:r>
      <w:r w:rsidRPr="009F3CE7">
        <w:rPr>
          <w:rFonts w:ascii="Times New Roman" w:hAnsi="Times New Roman" w:cs="Times New Roman"/>
          <w:w w:val="105"/>
          <w:sz w:val="28"/>
          <w:szCs w:val="28"/>
        </w:rPr>
        <w:tab/>
      </w:r>
    </w:p>
    <w:p w:rsidR="00772EA6" w:rsidRPr="009F3CE7" w:rsidRDefault="00772EA6" w:rsidP="00772EA6">
      <w:pPr>
        <w:pStyle w:val="a3"/>
        <w:widowControl w:val="0"/>
        <w:numPr>
          <w:ilvl w:val="0"/>
          <w:numId w:val="5"/>
        </w:numPr>
        <w:tabs>
          <w:tab w:val="left" w:pos="562"/>
        </w:tabs>
        <w:autoSpaceDE w:val="0"/>
        <w:autoSpaceDN w:val="0"/>
        <w:spacing w:before="1"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Рыбы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Pisces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систематика,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общая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характеристика.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Органы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дыхания,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кровеносная, выделительная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система,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водо-солевой</w:t>
      </w:r>
      <w:r w:rsidRPr="009F3CE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 xml:space="preserve">обмен. </w:t>
      </w:r>
    </w:p>
    <w:p w:rsidR="00772EA6" w:rsidRPr="009F3CE7" w:rsidRDefault="00772EA6" w:rsidP="00AE598F">
      <w:pPr>
        <w:pStyle w:val="a3"/>
        <w:widowControl w:val="0"/>
        <w:numPr>
          <w:ilvl w:val="0"/>
          <w:numId w:val="5"/>
        </w:numPr>
        <w:tabs>
          <w:tab w:val="left" w:pos="585"/>
        </w:tabs>
        <w:autoSpaceDE w:val="0"/>
        <w:autoSpaceDN w:val="0"/>
        <w:spacing w:after="0" w:line="240" w:lineRule="auto"/>
        <w:ind w:right="8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Тип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Хордовые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3CE7">
        <w:rPr>
          <w:rFonts w:ascii="Times New Roman" w:hAnsi="Times New Roman" w:cs="Times New Roman"/>
          <w:sz w:val="28"/>
          <w:szCs w:val="28"/>
        </w:rPr>
        <w:t>Chordata</w:t>
      </w:r>
      <w:proofErr w:type="spellEnd"/>
      <w:r w:rsidRPr="009F3CE7">
        <w:rPr>
          <w:rFonts w:ascii="Times New Roman" w:hAnsi="Times New Roman" w:cs="Times New Roman"/>
          <w:sz w:val="28"/>
          <w:szCs w:val="28"/>
        </w:rPr>
        <w:t>),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общая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характеристика.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Положение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типа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Хордовые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в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системе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животного</w:t>
      </w:r>
      <w:r w:rsidRPr="009F3C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царства</w:t>
      </w:r>
      <w:r w:rsidRPr="009F3CE7">
        <w:rPr>
          <w:rFonts w:ascii="Times New Roman" w:hAnsi="Times New Roman" w:cs="Times New Roman"/>
          <w:sz w:val="28"/>
          <w:szCs w:val="28"/>
        </w:rPr>
        <w:t>/</w:t>
      </w:r>
    </w:p>
    <w:p w:rsidR="00772EA6" w:rsidRPr="009F3CE7" w:rsidRDefault="00772EA6" w:rsidP="00AE598F">
      <w:pPr>
        <w:pStyle w:val="a3"/>
        <w:widowControl w:val="0"/>
        <w:numPr>
          <w:ilvl w:val="0"/>
          <w:numId w:val="5"/>
        </w:numPr>
        <w:tabs>
          <w:tab w:val="left" w:pos="585"/>
        </w:tabs>
        <w:autoSpaceDE w:val="0"/>
        <w:autoSpaceDN w:val="0"/>
        <w:spacing w:after="0" w:line="240" w:lineRule="auto"/>
        <w:ind w:right="8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3CE7">
        <w:rPr>
          <w:rFonts w:ascii="Times New Roman" w:hAnsi="Times New Roman" w:cs="Times New Roman"/>
          <w:sz w:val="28"/>
          <w:szCs w:val="28"/>
        </w:rPr>
        <w:t>Современные</w:t>
      </w:r>
      <w:r w:rsidRPr="009F3C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бесчерепные</w:t>
      </w:r>
      <w:r w:rsidRPr="009F3C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и</w:t>
      </w:r>
      <w:r w:rsidRPr="009F3C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их</w:t>
      </w:r>
      <w:r w:rsidRPr="009F3C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роль</w:t>
      </w:r>
      <w:r w:rsidRPr="009F3C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в</w:t>
      </w:r>
      <w:r w:rsidRPr="009F3C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CE7">
        <w:rPr>
          <w:rFonts w:ascii="Times New Roman" w:hAnsi="Times New Roman" w:cs="Times New Roman"/>
          <w:sz w:val="28"/>
          <w:szCs w:val="28"/>
        </w:rPr>
        <w:t>экосистемах.</w:t>
      </w:r>
    </w:p>
    <w:p w:rsidR="00927DB6" w:rsidRPr="009F3CE7" w:rsidRDefault="00927DB6" w:rsidP="00772EA6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15A" w:rsidRPr="009F3CE7" w:rsidRDefault="0028715A" w:rsidP="0028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5A" w:rsidRPr="009F3CE7" w:rsidRDefault="0028715A" w:rsidP="002871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715A" w:rsidRPr="009F3CE7" w:rsidSect="002F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79D"/>
    <w:multiLevelType w:val="hybridMultilevel"/>
    <w:tmpl w:val="B6183B62"/>
    <w:lvl w:ilvl="0" w:tplc="E99475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30A25"/>
    <w:multiLevelType w:val="hybridMultilevel"/>
    <w:tmpl w:val="F72A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4B53"/>
    <w:multiLevelType w:val="hybridMultilevel"/>
    <w:tmpl w:val="E87E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20C63"/>
    <w:multiLevelType w:val="hybridMultilevel"/>
    <w:tmpl w:val="A452467E"/>
    <w:lvl w:ilvl="0" w:tplc="1AA4455C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C5A37"/>
    <w:multiLevelType w:val="hybridMultilevel"/>
    <w:tmpl w:val="09DA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A3B51"/>
    <w:multiLevelType w:val="hybridMultilevel"/>
    <w:tmpl w:val="A73A0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21DF7"/>
    <w:multiLevelType w:val="hybridMultilevel"/>
    <w:tmpl w:val="6AB65716"/>
    <w:lvl w:ilvl="0" w:tplc="4F562EFC">
      <w:start w:val="1"/>
      <w:numFmt w:val="decimal"/>
      <w:lvlText w:val="%1."/>
      <w:lvlJc w:val="left"/>
      <w:pPr>
        <w:ind w:left="548" w:hanging="3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54A24C">
      <w:numFmt w:val="bullet"/>
      <w:lvlText w:val="•"/>
      <w:lvlJc w:val="left"/>
      <w:pPr>
        <w:ind w:left="1518" w:hanging="384"/>
      </w:pPr>
      <w:rPr>
        <w:rFonts w:hint="default"/>
        <w:lang w:val="ru-RU" w:eastAsia="en-US" w:bidi="ar-SA"/>
      </w:rPr>
    </w:lvl>
    <w:lvl w:ilvl="2" w:tplc="E3E46204">
      <w:numFmt w:val="bullet"/>
      <w:lvlText w:val="•"/>
      <w:lvlJc w:val="left"/>
      <w:pPr>
        <w:ind w:left="2497" w:hanging="384"/>
      </w:pPr>
      <w:rPr>
        <w:rFonts w:hint="default"/>
        <w:lang w:val="ru-RU" w:eastAsia="en-US" w:bidi="ar-SA"/>
      </w:rPr>
    </w:lvl>
    <w:lvl w:ilvl="3" w:tplc="BB3C7418">
      <w:numFmt w:val="bullet"/>
      <w:lvlText w:val="•"/>
      <w:lvlJc w:val="left"/>
      <w:pPr>
        <w:ind w:left="3475" w:hanging="384"/>
      </w:pPr>
      <w:rPr>
        <w:rFonts w:hint="default"/>
        <w:lang w:val="ru-RU" w:eastAsia="en-US" w:bidi="ar-SA"/>
      </w:rPr>
    </w:lvl>
    <w:lvl w:ilvl="4" w:tplc="531E065E">
      <w:numFmt w:val="bullet"/>
      <w:lvlText w:val="•"/>
      <w:lvlJc w:val="left"/>
      <w:pPr>
        <w:ind w:left="4454" w:hanging="384"/>
      </w:pPr>
      <w:rPr>
        <w:rFonts w:hint="default"/>
        <w:lang w:val="ru-RU" w:eastAsia="en-US" w:bidi="ar-SA"/>
      </w:rPr>
    </w:lvl>
    <w:lvl w:ilvl="5" w:tplc="A3CAEA8A">
      <w:numFmt w:val="bullet"/>
      <w:lvlText w:val="•"/>
      <w:lvlJc w:val="left"/>
      <w:pPr>
        <w:ind w:left="5433" w:hanging="384"/>
      </w:pPr>
      <w:rPr>
        <w:rFonts w:hint="default"/>
        <w:lang w:val="ru-RU" w:eastAsia="en-US" w:bidi="ar-SA"/>
      </w:rPr>
    </w:lvl>
    <w:lvl w:ilvl="6" w:tplc="58229318">
      <w:numFmt w:val="bullet"/>
      <w:lvlText w:val="•"/>
      <w:lvlJc w:val="left"/>
      <w:pPr>
        <w:ind w:left="6411" w:hanging="384"/>
      </w:pPr>
      <w:rPr>
        <w:rFonts w:hint="default"/>
        <w:lang w:val="ru-RU" w:eastAsia="en-US" w:bidi="ar-SA"/>
      </w:rPr>
    </w:lvl>
    <w:lvl w:ilvl="7" w:tplc="9412F7B4">
      <w:numFmt w:val="bullet"/>
      <w:lvlText w:val="•"/>
      <w:lvlJc w:val="left"/>
      <w:pPr>
        <w:ind w:left="7390" w:hanging="384"/>
      </w:pPr>
      <w:rPr>
        <w:rFonts w:hint="default"/>
        <w:lang w:val="ru-RU" w:eastAsia="en-US" w:bidi="ar-SA"/>
      </w:rPr>
    </w:lvl>
    <w:lvl w:ilvl="8" w:tplc="6870F9EC">
      <w:numFmt w:val="bullet"/>
      <w:lvlText w:val="•"/>
      <w:lvlJc w:val="left"/>
      <w:pPr>
        <w:ind w:left="8369" w:hanging="384"/>
      </w:pPr>
      <w:rPr>
        <w:rFonts w:hint="default"/>
        <w:lang w:val="ru-RU" w:eastAsia="en-US" w:bidi="ar-SA"/>
      </w:rPr>
    </w:lvl>
  </w:abstractNum>
  <w:abstractNum w:abstractNumId="7">
    <w:nsid w:val="4C702533"/>
    <w:multiLevelType w:val="hybridMultilevel"/>
    <w:tmpl w:val="BEC05BE4"/>
    <w:lvl w:ilvl="0" w:tplc="0EB0ED14">
      <w:start w:val="13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80"/>
    <w:rsid w:val="00006BBD"/>
    <w:rsid w:val="000245CA"/>
    <w:rsid w:val="00063BFF"/>
    <w:rsid w:val="000A07EF"/>
    <w:rsid w:val="000C14F3"/>
    <w:rsid w:val="000C4A51"/>
    <w:rsid w:val="00176828"/>
    <w:rsid w:val="001914DA"/>
    <w:rsid w:val="0028715A"/>
    <w:rsid w:val="002C5300"/>
    <w:rsid w:val="002F7B9C"/>
    <w:rsid w:val="00353AB3"/>
    <w:rsid w:val="00386A66"/>
    <w:rsid w:val="003A3839"/>
    <w:rsid w:val="003A3D26"/>
    <w:rsid w:val="003C0A1F"/>
    <w:rsid w:val="004005C8"/>
    <w:rsid w:val="00405A05"/>
    <w:rsid w:val="00413155"/>
    <w:rsid w:val="00442A1D"/>
    <w:rsid w:val="0045223F"/>
    <w:rsid w:val="00474156"/>
    <w:rsid w:val="004A2B63"/>
    <w:rsid w:val="004D1EDB"/>
    <w:rsid w:val="0051127A"/>
    <w:rsid w:val="00512E24"/>
    <w:rsid w:val="00527511"/>
    <w:rsid w:val="005663BE"/>
    <w:rsid w:val="00581B80"/>
    <w:rsid w:val="005833B4"/>
    <w:rsid w:val="00591E73"/>
    <w:rsid w:val="005C43AF"/>
    <w:rsid w:val="005C6A5A"/>
    <w:rsid w:val="005C7356"/>
    <w:rsid w:val="005D68C0"/>
    <w:rsid w:val="005E1BA0"/>
    <w:rsid w:val="00610984"/>
    <w:rsid w:val="006143E1"/>
    <w:rsid w:val="00670195"/>
    <w:rsid w:val="00676225"/>
    <w:rsid w:val="00681B4A"/>
    <w:rsid w:val="006A16D3"/>
    <w:rsid w:val="006C3646"/>
    <w:rsid w:val="006D0BFD"/>
    <w:rsid w:val="006D3BF2"/>
    <w:rsid w:val="006E4B01"/>
    <w:rsid w:val="006F03E0"/>
    <w:rsid w:val="00732C58"/>
    <w:rsid w:val="007400A8"/>
    <w:rsid w:val="00772EA6"/>
    <w:rsid w:val="007A0930"/>
    <w:rsid w:val="00847DF0"/>
    <w:rsid w:val="00857544"/>
    <w:rsid w:val="00873D2E"/>
    <w:rsid w:val="0088415B"/>
    <w:rsid w:val="00891914"/>
    <w:rsid w:val="008B0EBA"/>
    <w:rsid w:val="008D6B07"/>
    <w:rsid w:val="00906E3D"/>
    <w:rsid w:val="00927DB6"/>
    <w:rsid w:val="00957EF7"/>
    <w:rsid w:val="00985FBE"/>
    <w:rsid w:val="009D5090"/>
    <w:rsid w:val="009F3CE7"/>
    <w:rsid w:val="009F5AEE"/>
    <w:rsid w:val="00A17176"/>
    <w:rsid w:val="00A621E8"/>
    <w:rsid w:val="00A80762"/>
    <w:rsid w:val="00A82D29"/>
    <w:rsid w:val="00AB653E"/>
    <w:rsid w:val="00BA3E4A"/>
    <w:rsid w:val="00BA4DC9"/>
    <w:rsid w:val="00BE57B3"/>
    <w:rsid w:val="00BF0ECC"/>
    <w:rsid w:val="00C51E22"/>
    <w:rsid w:val="00C525B6"/>
    <w:rsid w:val="00C73A10"/>
    <w:rsid w:val="00CE1BDA"/>
    <w:rsid w:val="00D0356E"/>
    <w:rsid w:val="00D12D66"/>
    <w:rsid w:val="00D95EEA"/>
    <w:rsid w:val="00DA003D"/>
    <w:rsid w:val="00DB3790"/>
    <w:rsid w:val="00DD65CD"/>
    <w:rsid w:val="00E02862"/>
    <w:rsid w:val="00E520D0"/>
    <w:rsid w:val="00E87935"/>
    <w:rsid w:val="00F069D1"/>
    <w:rsid w:val="00F22F63"/>
    <w:rsid w:val="00F2427A"/>
    <w:rsid w:val="00F57EA6"/>
    <w:rsid w:val="00F81808"/>
    <w:rsid w:val="00FA5107"/>
    <w:rsid w:val="00FA7A78"/>
    <w:rsid w:val="00FB2361"/>
    <w:rsid w:val="00F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DBA11-88B4-45F4-8120-D31087A8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9C"/>
  </w:style>
  <w:style w:type="paragraph" w:styleId="1">
    <w:name w:val="heading 1"/>
    <w:basedOn w:val="a"/>
    <w:next w:val="a"/>
    <w:link w:val="10"/>
    <w:uiPriority w:val="9"/>
    <w:qFormat/>
    <w:rsid w:val="00957E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w">
    <w:name w:val="w"/>
    <w:basedOn w:val="a0"/>
    <w:rsid w:val="00F22F63"/>
  </w:style>
  <w:style w:type="paragraph" w:styleId="a3">
    <w:name w:val="List Paragraph"/>
    <w:basedOn w:val="a"/>
    <w:uiPriority w:val="1"/>
    <w:qFormat/>
    <w:rsid w:val="00E520D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72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72EA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81AB-94AD-418F-B33C-0F700143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Шалгимбаева Сауле</cp:lastModifiedBy>
  <cp:revision>4</cp:revision>
  <dcterms:created xsi:type="dcterms:W3CDTF">2021-09-13T11:23:00Z</dcterms:created>
  <dcterms:modified xsi:type="dcterms:W3CDTF">2021-09-15T12:52:00Z</dcterms:modified>
</cp:coreProperties>
</file>